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3FEF" w14:textId="495F636C" w:rsidR="002D1A28" w:rsidRPr="00D236C3" w:rsidRDefault="00F64BFD" w:rsidP="002D1A28">
      <w:pPr>
        <w:spacing w:line="360" w:lineRule="auto"/>
        <w:ind w:left="1776"/>
        <w:contextualSpacing/>
        <w:jc w:val="both"/>
        <w:rPr>
          <w:b/>
        </w:rPr>
      </w:pPr>
      <w:proofErr w:type="spellStart"/>
      <w:r w:rsidRPr="00F64BFD">
        <w:t>If</w:t>
      </w:r>
      <w:proofErr w:type="spellEnd"/>
      <w:r w:rsidRPr="00F64BFD">
        <w:t xml:space="preserve"> </w:t>
      </w:r>
      <w:proofErr w:type="spellStart"/>
      <w:r w:rsidRPr="00F64BFD">
        <w:t>you</w:t>
      </w:r>
      <w:proofErr w:type="spellEnd"/>
      <w:r w:rsidRPr="00F64BFD">
        <w:t xml:space="preserve"> </w:t>
      </w:r>
      <w:proofErr w:type="spellStart"/>
      <w:r w:rsidRPr="00F64BFD">
        <w:t>see</w:t>
      </w:r>
      <w:proofErr w:type="spellEnd"/>
      <w:r w:rsidRPr="00F64BFD">
        <w:t xml:space="preserve"> </w:t>
      </w:r>
      <w:proofErr w:type="spellStart"/>
      <w:r w:rsidRPr="00F64BFD">
        <w:t>this</w:t>
      </w:r>
      <w:proofErr w:type="spellEnd"/>
      <w:r w:rsidRPr="00F64BFD">
        <w:t xml:space="preserve"> </w:t>
      </w:r>
      <w:proofErr w:type="spellStart"/>
      <w:r>
        <w:t>information</w:t>
      </w:r>
      <w:proofErr w:type="spellEnd"/>
      <w:r w:rsidRPr="00F64BFD">
        <w:t xml:space="preserve">, log in via </w:t>
      </w:r>
      <w:r w:rsidRPr="00F64BFD">
        <w:rPr>
          <w:b/>
          <w:bCs/>
        </w:rPr>
        <w:t>Sign In</w:t>
      </w:r>
      <w:r w:rsidRPr="00F64BFD">
        <w:t xml:space="preserve"> </w:t>
      </w:r>
      <w:proofErr w:type="spellStart"/>
      <w:r w:rsidRPr="00F64BFD">
        <w:t>with</w:t>
      </w:r>
      <w:proofErr w:type="spellEnd"/>
      <w:r w:rsidRPr="00F64BFD">
        <w:t xml:space="preserve"> the </w:t>
      </w:r>
      <w:proofErr w:type="spellStart"/>
      <w:r w:rsidRPr="00F64BFD">
        <w:t>same</w:t>
      </w:r>
      <w:proofErr w:type="spellEnd"/>
      <w:r w:rsidRPr="00F64BFD">
        <w:t xml:space="preserve"> email and </w:t>
      </w:r>
      <w:proofErr w:type="spellStart"/>
      <w:r w:rsidRPr="00F64BFD">
        <w:t>password</w:t>
      </w:r>
      <w:proofErr w:type="spellEnd"/>
      <w:r w:rsidRPr="00F64BFD">
        <w:t xml:space="preserve"> as </w:t>
      </w:r>
      <w:proofErr w:type="spellStart"/>
      <w:r w:rsidRPr="00F64BFD">
        <w:t>for</w:t>
      </w:r>
      <w:proofErr w:type="spellEnd"/>
      <w:r w:rsidRPr="00F64BFD">
        <w:t xml:space="preserve"> </w:t>
      </w:r>
      <w:proofErr w:type="spellStart"/>
      <w:r w:rsidRPr="00F64BFD">
        <w:t>Publons</w:t>
      </w:r>
      <w:proofErr w:type="spellEnd"/>
      <w:r w:rsidRPr="00F64BFD">
        <w:t xml:space="preserve"> (</w:t>
      </w:r>
      <w:proofErr w:type="spellStart"/>
      <w:r w:rsidRPr="00F64BFD">
        <w:t>if</w:t>
      </w:r>
      <w:proofErr w:type="spellEnd"/>
      <w:r w:rsidRPr="00F64BFD">
        <w:t xml:space="preserve"> </w:t>
      </w:r>
      <w:proofErr w:type="spellStart"/>
      <w:r w:rsidRPr="00F64BFD">
        <w:t>you</w:t>
      </w:r>
      <w:proofErr w:type="spellEnd"/>
      <w:r w:rsidRPr="00F64BFD">
        <w:t xml:space="preserve"> </w:t>
      </w:r>
      <w:proofErr w:type="spellStart"/>
      <w:r w:rsidRPr="00F64BFD">
        <w:t>have</w:t>
      </w:r>
      <w:proofErr w:type="spellEnd"/>
      <w:r w:rsidRPr="00F64BFD">
        <w:t xml:space="preserve"> </w:t>
      </w:r>
      <w:proofErr w:type="spellStart"/>
      <w:r w:rsidRPr="00F64BFD">
        <w:t>one</w:t>
      </w:r>
      <w:proofErr w:type="spellEnd"/>
      <w:r w:rsidRPr="00F64BFD">
        <w:t xml:space="preserve">), </w:t>
      </w:r>
      <w:proofErr w:type="spellStart"/>
      <w:r w:rsidRPr="00F64BFD">
        <w:t>or</w:t>
      </w:r>
      <w:proofErr w:type="spellEnd"/>
      <w:r w:rsidRPr="00F64BFD">
        <w:t xml:space="preserve"> go via </w:t>
      </w:r>
      <w:proofErr w:type="spellStart"/>
      <w:r w:rsidRPr="00F64BFD">
        <w:rPr>
          <w:b/>
          <w:bCs/>
        </w:rPr>
        <w:t>Institutional</w:t>
      </w:r>
      <w:proofErr w:type="spellEnd"/>
      <w:r w:rsidRPr="00F64BFD">
        <w:rPr>
          <w:b/>
          <w:bCs/>
        </w:rPr>
        <w:t xml:space="preserve"> Sign In</w:t>
      </w:r>
      <w:r w:rsidRPr="00F64BFD">
        <w:t xml:space="preserve">, </w:t>
      </w:r>
      <w:proofErr w:type="spellStart"/>
      <w:r w:rsidRPr="00F64BFD">
        <w:t>where</w:t>
      </w:r>
      <w:proofErr w:type="spellEnd"/>
      <w:r w:rsidRPr="00F64BFD">
        <w:t xml:space="preserve"> </w:t>
      </w:r>
      <w:proofErr w:type="spellStart"/>
      <w:r w:rsidRPr="00F64BFD">
        <w:t>you</w:t>
      </w:r>
      <w:proofErr w:type="spellEnd"/>
      <w:r w:rsidRPr="00F64BFD">
        <w:t xml:space="preserve"> </w:t>
      </w:r>
      <w:proofErr w:type="spellStart"/>
      <w:r w:rsidRPr="00F64BFD">
        <w:t>need</w:t>
      </w:r>
      <w:proofErr w:type="spellEnd"/>
      <w:r w:rsidRPr="00F64BFD">
        <w:t xml:space="preserve"> to </w:t>
      </w:r>
      <w:proofErr w:type="spellStart"/>
      <w:r w:rsidRPr="00F64BFD">
        <w:t>select</w:t>
      </w:r>
      <w:proofErr w:type="spellEnd"/>
      <w:r w:rsidRPr="00F64BFD">
        <w:t xml:space="preserve"> </w:t>
      </w:r>
      <w:r w:rsidR="00E61DB6">
        <w:rPr>
          <w:i/>
          <w:iCs/>
        </w:rPr>
        <w:t xml:space="preserve">Czech </w:t>
      </w:r>
      <w:proofErr w:type="spellStart"/>
      <w:r w:rsidR="00E61DB6">
        <w:rPr>
          <w:i/>
          <w:iCs/>
        </w:rPr>
        <w:t>Academic</w:t>
      </w:r>
      <w:proofErr w:type="spellEnd"/>
      <w:r w:rsidR="00E61DB6">
        <w:rPr>
          <w:i/>
          <w:iCs/>
        </w:rPr>
        <w:t xml:space="preserve"> Identity </w:t>
      </w:r>
      <w:proofErr w:type="spellStart"/>
      <w:r w:rsidR="00E61DB6">
        <w:rPr>
          <w:i/>
          <w:iCs/>
        </w:rPr>
        <w:t>F</w:t>
      </w:r>
      <w:r w:rsidR="002D1A28" w:rsidRPr="00D236C3">
        <w:rPr>
          <w:i/>
          <w:iCs/>
        </w:rPr>
        <w:t>ederation</w:t>
      </w:r>
      <w:proofErr w:type="spellEnd"/>
      <w:r w:rsidR="002D1A28" w:rsidRPr="00D236C3">
        <w:rPr>
          <w:i/>
          <w:iCs/>
        </w:rPr>
        <w:t xml:space="preserve"> eduID.cz</w:t>
      </w:r>
      <w:r w:rsidR="002D1A28">
        <w:t>:</w:t>
      </w:r>
    </w:p>
    <w:p w14:paraId="5DB770E4" w14:textId="77777777" w:rsidR="002D1A28" w:rsidRDefault="002D1A28" w:rsidP="002D1A28">
      <w:pPr>
        <w:pStyle w:val="Odstavecseseznamem"/>
        <w:spacing w:line="360" w:lineRule="auto"/>
        <w:ind w:left="1776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2B4ECC" wp14:editId="598CAD15">
            <wp:extent cx="5973412" cy="2950845"/>
            <wp:effectExtent l="0" t="0" r="8890" b="190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17" cy="29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2B617" w14:textId="4083EAC6" w:rsidR="002D1A28" w:rsidRPr="00D236C3" w:rsidRDefault="00F64BFD" w:rsidP="002D1A28">
      <w:pPr>
        <w:pStyle w:val="Odstavecseseznamem"/>
        <w:spacing w:line="360" w:lineRule="auto"/>
        <w:ind w:left="1776"/>
        <w:contextualSpacing/>
        <w:jc w:val="both"/>
        <w:rPr>
          <w:bCs/>
        </w:rPr>
      </w:pPr>
      <w:proofErr w:type="spellStart"/>
      <w:r>
        <w:rPr>
          <w:bCs/>
        </w:rPr>
        <w:t>Then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choose</w:t>
      </w:r>
      <w:proofErr w:type="spellEnd"/>
      <w:r w:rsidR="002D1A28" w:rsidRPr="00D236C3">
        <w:rPr>
          <w:bCs/>
        </w:rPr>
        <w:t xml:space="preserve"> </w:t>
      </w:r>
      <w:r w:rsidR="002D1A28" w:rsidRPr="00CB5177">
        <w:rPr>
          <w:bCs/>
          <w:i/>
          <w:iCs/>
        </w:rPr>
        <w:t>Charles University</w:t>
      </w:r>
      <w:r w:rsidR="002D1A28">
        <w:rPr>
          <w:bCs/>
        </w:rPr>
        <w:t>:</w:t>
      </w:r>
    </w:p>
    <w:p w14:paraId="08C07357" w14:textId="77777777" w:rsidR="002D1A28" w:rsidRDefault="002D1A28" w:rsidP="002D1A28">
      <w:pPr>
        <w:pStyle w:val="Odstavecseseznamem"/>
        <w:spacing w:line="360" w:lineRule="auto"/>
        <w:ind w:left="1776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80BC289" wp14:editId="1FB76439">
            <wp:extent cx="2598161" cy="1159178"/>
            <wp:effectExtent l="0" t="0" r="0" b="317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12" cy="118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9651F" w14:textId="0B99A0B8" w:rsidR="008B48CB" w:rsidRPr="00F64BFD" w:rsidRDefault="00F64BFD" w:rsidP="00F64BFD">
      <w:pPr>
        <w:pStyle w:val="Odstavecseseznamem"/>
        <w:spacing w:line="360" w:lineRule="auto"/>
        <w:ind w:left="1776"/>
        <w:contextualSpacing/>
        <w:jc w:val="both"/>
        <w:rPr>
          <w:bCs/>
          <w:i/>
          <w:iCs/>
        </w:rPr>
      </w:pPr>
      <w:proofErr w:type="spellStart"/>
      <w:r w:rsidRPr="00F64BFD">
        <w:rPr>
          <w:bCs/>
        </w:rPr>
        <w:t>You</w:t>
      </w:r>
      <w:proofErr w:type="spellEnd"/>
      <w:r w:rsidRPr="00F64BFD">
        <w:rPr>
          <w:bCs/>
        </w:rPr>
        <w:t xml:space="preserve"> </w:t>
      </w:r>
      <w:proofErr w:type="spellStart"/>
      <w:r w:rsidRPr="00F64BFD">
        <w:rPr>
          <w:bCs/>
        </w:rPr>
        <w:t>will</w:t>
      </w:r>
      <w:proofErr w:type="spellEnd"/>
      <w:r w:rsidRPr="00F64BFD">
        <w:rPr>
          <w:bCs/>
        </w:rPr>
        <w:t xml:space="preserve"> </w:t>
      </w:r>
      <w:proofErr w:type="spellStart"/>
      <w:r w:rsidRPr="00F64BFD">
        <w:rPr>
          <w:bCs/>
        </w:rPr>
        <w:t>then</w:t>
      </w:r>
      <w:proofErr w:type="spellEnd"/>
      <w:r w:rsidRPr="00F64BFD">
        <w:rPr>
          <w:bCs/>
        </w:rPr>
        <w:t xml:space="preserve"> </w:t>
      </w:r>
      <w:proofErr w:type="spellStart"/>
      <w:r w:rsidRPr="00F64BFD">
        <w:rPr>
          <w:bCs/>
        </w:rPr>
        <w:t>be</w:t>
      </w:r>
      <w:proofErr w:type="spellEnd"/>
      <w:r w:rsidRPr="00F64BFD">
        <w:rPr>
          <w:bCs/>
        </w:rPr>
        <w:t xml:space="preserve"> </w:t>
      </w:r>
      <w:proofErr w:type="spellStart"/>
      <w:r w:rsidRPr="00F64BFD">
        <w:rPr>
          <w:bCs/>
        </w:rPr>
        <w:t>redirected</w:t>
      </w:r>
      <w:proofErr w:type="spellEnd"/>
      <w:r w:rsidRPr="00F64BFD">
        <w:rPr>
          <w:bCs/>
        </w:rPr>
        <w:t xml:space="preserve"> to login via the </w:t>
      </w:r>
      <w:proofErr w:type="spellStart"/>
      <w:r w:rsidRPr="00F64BFD">
        <w:rPr>
          <w:bCs/>
          <w:i/>
          <w:iCs/>
        </w:rPr>
        <w:t>Central</w:t>
      </w:r>
      <w:proofErr w:type="spellEnd"/>
      <w:r w:rsidRPr="00F64BFD">
        <w:rPr>
          <w:bCs/>
          <w:i/>
          <w:iCs/>
        </w:rPr>
        <w:t xml:space="preserve"> </w:t>
      </w:r>
      <w:proofErr w:type="spellStart"/>
      <w:r w:rsidRPr="00F64BFD">
        <w:rPr>
          <w:bCs/>
          <w:i/>
          <w:iCs/>
        </w:rPr>
        <w:t>Authentication</w:t>
      </w:r>
      <w:proofErr w:type="spellEnd"/>
      <w:r w:rsidRPr="00F64BFD">
        <w:rPr>
          <w:bCs/>
          <w:i/>
          <w:iCs/>
        </w:rPr>
        <w:t xml:space="preserve"> </w:t>
      </w:r>
      <w:proofErr w:type="spellStart"/>
      <w:r w:rsidRPr="00F64BFD">
        <w:rPr>
          <w:bCs/>
          <w:i/>
          <w:iCs/>
        </w:rPr>
        <w:t>Service</w:t>
      </w:r>
      <w:proofErr w:type="spellEnd"/>
      <w:r w:rsidRPr="00F64BFD">
        <w:rPr>
          <w:bCs/>
          <w:i/>
          <w:iCs/>
        </w:rPr>
        <w:t xml:space="preserve"> (CAS).</w:t>
      </w:r>
    </w:p>
    <w:sectPr w:rsidR="008B48CB" w:rsidRPr="00F64BFD" w:rsidSect="002D1A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28"/>
    <w:rsid w:val="00036B4D"/>
    <w:rsid w:val="0004202F"/>
    <w:rsid w:val="000B06B3"/>
    <w:rsid w:val="00104C16"/>
    <w:rsid w:val="0011123E"/>
    <w:rsid w:val="001165DC"/>
    <w:rsid w:val="00124CE2"/>
    <w:rsid w:val="00157452"/>
    <w:rsid w:val="00220348"/>
    <w:rsid w:val="0023579A"/>
    <w:rsid w:val="00240AC4"/>
    <w:rsid w:val="002937B4"/>
    <w:rsid w:val="002D1A28"/>
    <w:rsid w:val="003F077F"/>
    <w:rsid w:val="004B55A1"/>
    <w:rsid w:val="00513B5C"/>
    <w:rsid w:val="005152F5"/>
    <w:rsid w:val="00577C56"/>
    <w:rsid w:val="005C5A56"/>
    <w:rsid w:val="00617ED8"/>
    <w:rsid w:val="00634320"/>
    <w:rsid w:val="006842CF"/>
    <w:rsid w:val="006E6733"/>
    <w:rsid w:val="006F3CA3"/>
    <w:rsid w:val="007A5505"/>
    <w:rsid w:val="007B163C"/>
    <w:rsid w:val="0086030B"/>
    <w:rsid w:val="008B48CB"/>
    <w:rsid w:val="00930160"/>
    <w:rsid w:val="009B10AF"/>
    <w:rsid w:val="00A3732D"/>
    <w:rsid w:val="00A4152A"/>
    <w:rsid w:val="00AB229C"/>
    <w:rsid w:val="00B93995"/>
    <w:rsid w:val="00BA598E"/>
    <w:rsid w:val="00BF36AA"/>
    <w:rsid w:val="00C775DA"/>
    <w:rsid w:val="00D0070D"/>
    <w:rsid w:val="00D66DB0"/>
    <w:rsid w:val="00D80AF2"/>
    <w:rsid w:val="00DB6696"/>
    <w:rsid w:val="00E47676"/>
    <w:rsid w:val="00E479BD"/>
    <w:rsid w:val="00E61DB6"/>
    <w:rsid w:val="00EE24BE"/>
    <w:rsid w:val="00F45D5A"/>
    <w:rsid w:val="00F64BFD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1CF6"/>
  <w15:chartTrackingRefBased/>
  <w15:docId w15:val="{0914500B-D17E-4F23-BE49-183F17A7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A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Christelová</dc:creator>
  <cp:keywords/>
  <dc:description/>
  <cp:lastModifiedBy>David Horváth</cp:lastModifiedBy>
  <cp:revision>4</cp:revision>
  <dcterms:created xsi:type="dcterms:W3CDTF">2020-04-09T06:57:00Z</dcterms:created>
  <dcterms:modified xsi:type="dcterms:W3CDTF">2025-07-28T09:58:00Z</dcterms:modified>
</cp:coreProperties>
</file>